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C0" w:rsidRPr="005D595A" w:rsidRDefault="007A6E38" w:rsidP="00AA73F9">
      <w:pPr>
        <w:jc w:val="center"/>
        <w:rPr>
          <w:rFonts w:ascii="Bookman Old Style" w:hAnsi="Bookman Old Style" w:cs="Arial"/>
          <w:b/>
          <w:u w:val="single"/>
        </w:rPr>
      </w:pPr>
      <w:r w:rsidRPr="005D595A">
        <w:rPr>
          <w:rFonts w:ascii="Bookman Old Style" w:hAnsi="Bookman Old Style" w:cs="Arial"/>
          <w:b/>
          <w:u w:val="single"/>
        </w:rPr>
        <w:t>SUPPLY ORDER FORM</w:t>
      </w:r>
    </w:p>
    <w:p w:rsidR="00AA73F9" w:rsidRPr="005D595A" w:rsidRDefault="007A6E38" w:rsidP="00AA73F9">
      <w:pPr>
        <w:jc w:val="right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 xml:space="preserve">Registered/Express </w:t>
      </w:r>
      <w:r w:rsidR="008412A9" w:rsidRPr="005D595A">
        <w:rPr>
          <w:rFonts w:ascii="Bookman Old Style" w:hAnsi="Bookman Old Style" w:cs="Arial"/>
        </w:rPr>
        <w:t>Deliveries</w:t>
      </w:r>
      <w:r w:rsidR="00AA73F9" w:rsidRPr="005D595A">
        <w:rPr>
          <w:rFonts w:ascii="Bookman Old Style" w:hAnsi="Bookman Old Style" w:cs="Arial"/>
        </w:rPr>
        <w:t xml:space="preserve"> </w:t>
      </w:r>
    </w:p>
    <w:p w:rsidR="007A6E38" w:rsidRPr="005D595A" w:rsidRDefault="008412A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No G</w:t>
      </w:r>
      <w:r w:rsidR="00C757F7" w:rsidRPr="005D595A">
        <w:rPr>
          <w:rFonts w:ascii="Bookman Old Style" w:hAnsi="Bookman Old Style" w:cs="Arial"/>
        </w:rPr>
        <w:t>D</w:t>
      </w:r>
      <w:r w:rsidRPr="005D595A">
        <w:rPr>
          <w:rFonts w:ascii="Bookman Old Style" w:hAnsi="Bookman Old Style" w:cs="Arial"/>
        </w:rPr>
        <w:t>C</w:t>
      </w:r>
      <w:r w:rsidR="00C757F7" w:rsidRPr="005D595A">
        <w:rPr>
          <w:rFonts w:ascii="Bookman Old Style" w:hAnsi="Bookman Old Style" w:cs="Arial"/>
        </w:rPr>
        <w:t>K</w:t>
      </w:r>
      <w:r w:rsidRPr="005D595A">
        <w:rPr>
          <w:rFonts w:ascii="Bookman Old Style" w:hAnsi="Bookman Old Style" w:cs="Arial"/>
        </w:rPr>
        <w:t>………………..</w:t>
      </w:r>
    </w:p>
    <w:p w:rsidR="008412A9" w:rsidRPr="005D595A" w:rsidRDefault="008412A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To</w:t>
      </w:r>
    </w:p>
    <w:p w:rsidR="008412A9" w:rsidRPr="005D595A" w:rsidRDefault="008412A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  <w:t>M/s………………………………………………………</w:t>
      </w:r>
    </w:p>
    <w:p w:rsidR="008412A9" w:rsidRPr="005D595A" w:rsidRDefault="00AA73F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 xml:space="preserve">                        </w:t>
      </w:r>
      <w:r w:rsidR="008412A9" w:rsidRPr="005D595A">
        <w:rPr>
          <w:rFonts w:ascii="Bookman Old Style" w:hAnsi="Bookman Old Style" w:cs="Arial"/>
        </w:rPr>
        <w:t xml:space="preserve"> …………………………………………………………</w:t>
      </w:r>
    </w:p>
    <w:p w:rsidR="008412A9" w:rsidRPr="005D595A" w:rsidRDefault="008412A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  <w:b/>
        </w:rPr>
        <w:t>Subject</w:t>
      </w:r>
      <w:r w:rsidR="00AA73F9" w:rsidRPr="005D595A">
        <w:rPr>
          <w:rFonts w:ascii="Bookman Old Style" w:hAnsi="Bookman Old Style" w:cs="Arial"/>
          <w:b/>
        </w:rPr>
        <w:t>:</w:t>
      </w:r>
      <w:r w:rsidRPr="005D595A">
        <w:rPr>
          <w:rFonts w:ascii="Bookman Old Style" w:hAnsi="Bookman Old Style" w:cs="Arial"/>
        </w:rPr>
        <w:t xml:space="preserve"> Supply </w:t>
      </w:r>
      <w:r w:rsidR="00AA73F9" w:rsidRPr="005D595A">
        <w:rPr>
          <w:rFonts w:ascii="Bookman Old Style" w:hAnsi="Bookman Old Style" w:cs="Arial"/>
        </w:rPr>
        <w:t xml:space="preserve">of </w:t>
      </w:r>
      <w:r w:rsidRPr="005D595A">
        <w:rPr>
          <w:rFonts w:ascii="Bookman Old Style" w:hAnsi="Bookman Old Style" w:cs="Arial"/>
        </w:rPr>
        <w:t>………………………………………………………………………………</w:t>
      </w:r>
    </w:p>
    <w:p w:rsidR="008412A9" w:rsidRPr="005D595A" w:rsidRDefault="008412A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Dear Sir,</w:t>
      </w:r>
    </w:p>
    <w:p w:rsidR="008412A9" w:rsidRPr="005D595A" w:rsidRDefault="008412A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ab/>
        <w:t>Kindly refer to your quotation No……………………………………. dated………………………………….. Kindly supply the articles mentioned in the enclosed list/mentioned below on the items and conditions contained in your quotation, and send your bill in triplicate so as reach this office by the………………………..</w:t>
      </w:r>
    </w:p>
    <w:tbl>
      <w:tblPr>
        <w:tblStyle w:val="TableGrid"/>
        <w:tblW w:w="0" w:type="auto"/>
        <w:tblInd w:w="315" w:type="dxa"/>
        <w:tblLook w:val="04A0"/>
      </w:tblPr>
      <w:tblGrid>
        <w:gridCol w:w="738"/>
        <w:gridCol w:w="4770"/>
        <w:gridCol w:w="2160"/>
        <w:gridCol w:w="1224"/>
      </w:tblGrid>
      <w:tr w:rsidR="008412A9" w:rsidRPr="005D595A" w:rsidTr="008412A9">
        <w:tc>
          <w:tcPr>
            <w:tcW w:w="738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  <w:b/>
              </w:rPr>
            </w:pPr>
            <w:r w:rsidRPr="005D595A">
              <w:rPr>
                <w:rFonts w:ascii="Bookman Old Style" w:hAnsi="Bookman Old Style" w:cs="Arial"/>
                <w:b/>
              </w:rPr>
              <w:t>Sr</w:t>
            </w:r>
            <w:r w:rsidR="00AA73F9" w:rsidRPr="005D595A">
              <w:rPr>
                <w:rFonts w:ascii="Bookman Old Style" w:hAnsi="Bookman Old Style" w:cs="Arial"/>
                <w:b/>
              </w:rPr>
              <w:t>.</w:t>
            </w:r>
            <w:r w:rsidRPr="005D595A">
              <w:rPr>
                <w:rFonts w:ascii="Bookman Old Style" w:hAnsi="Bookman Old Style" w:cs="Arial"/>
                <w:b/>
              </w:rPr>
              <w:t xml:space="preserve"> No</w:t>
            </w:r>
            <w:r w:rsidR="00AA73F9" w:rsidRPr="005D595A"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4770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  <w:b/>
              </w:rPr>
            </w:pPr>
            <w:r w:rsidRPr="005D595A">
              <w:rPr>
                <w:rFonts w:ascii="Bookman Old Style" w:hAnsi="Bookman Old Style" w:cs="Arial"/>
                <w:b/>
              </w:rPr>
              <w:t>Particulars</w:t>
            </w:r>
          </w:p>
        </w:tc>
        <w:tc>
          <w:tcPr>
            <w:tcW w:w="2160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  <w:b/>
              </w:rPr>
            </w:pPr>
            <w:r w:rsidRPr="005D595A">
              <w:rPr>
                <w:rFonts w:ascii="Bookman Old Style" w:hAnsi="Bookman Old Style" w:cs="Arial"/>
                <w:b/>
              </w:rPr>
              <w:t>quantity</w:t>
            </w:r>
          </w:p>
        </w:tc>
        <w:tc>
          <w:tcPr>
            <w:tcW w:w="1080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  <w:b/>
              </w:rPr>
            </w:pPr>
            <w:r w:rsidRPr="005D595A">
              <w:rPr>
                <w:rFonts w:ascii="Bookman Old Style" w:hAnsi="Bookman Old Style" w:cs="Arial"/>
                <w:b/>
              </w:rPr>
              <w:t>Remarks</w:t>
            </w:r>
          </w:p>
        </w:tc>
      </w:tr>
      <w:tr w:rsidR="008412A9" w:rsidRPr="005D595A" w:rsidTr="008A5E99">
        <w:trPr>
          <w:trHeight w:val="1187"/>
        </w:trPr>
        <w:tc>
          <w:tcPr>
            <w:tcW w:w="738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770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160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080" w:type="dxa"/>
          </w:tcPr>
          <w:p w:rsidR="008412A9" w:rsidRPr="005D595A" w:rsidRDefault="008412A9" w:rsidP="00AA73F9">
            <w:pPr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8412A9" w:rsidRPr="005D595A" w:rsidRDefault="008412A9" w:rsidP="00AA73F9">
      <w:p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 xml:space="preserve"> </w:t>
      </w:r>
      <w:r w:rsidRPr="005D595A">
        <w:rPr>
          <w:rFonts w:ascii="Bookman Old Style" w:hAnsi="Bookman Old Style" w:cs="Arial"/>
        </w:rPr>
        <w:tab/>
        <w:t>Before sending the good</w:t>
      </w:r>
      <w:r w:rsidR="00AA73F9" w:rsidRPr="005D595A">
        <w:rPr>
          <w:rFonts w:ascii="Bookman Old Style" w:hAnsi="Bookman Old Style" w:cs="Arial"/>
        </w:rPr>
        <w:t>s,</w:t>
      </w:r>
      <w:r w:rsidRPr="005D595A">
        <w:rPr>
          <w:rFonts w:ascii="Bookman Old Style" w:hAnsi="Bookman Old Style" w:cs="Arial"/>
        </w:rPr>
        <w:t xml:space="preserve"> the following point may kindly be noted:-</w:t>
      </w:r>
    </w:p>
    <w:p w:rsidR="008412A9" w:rsidRPr="005D595A" w:rsidRDefault="008412A9" w:rsidP="00AA73F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 xml:space="preserve">No </w:t>
      </w:r>
      <w:r w:rsidR="008A5E99" w:rsidRPr="005D595A">
        <w:rPr>
          <w:rFonts w:ascii="Bookman Old Style" w:hAnsi="Bookman Old Style" w:cs="Arial"/>
        </w:rPr>
        <w:t>packing</w:t>
      </w:r>
      <w:r w:rsidRPr="005D595A">
        <w:rPr>
          <w:rFonts w:ascii="Bookman Old Style" w:hAnsi="Bookman Old Style" w:cs="Arial"/>
        </w:rPr>
        <w:t xml:space="preserve"> forwarding and other charge will be Paid by th</w:t>
      </w:r>
      <w:r w:rsidR="005E170A" w:rsidRPr="005D595A">
        <w:rPr>
          <w:rFonts w:ascii="Bookman Old Style" w:hAnsi="Bookman Old Style" w:cs="Arial"/>
        </w:rPr>
        <w:t>is office unless specifically mai</w:t>
      </w:r>
      <w:r w:rsidRPr="005D595A">
        <w:rPr>
          <w:rFonts w:ascii="Bookman Old Style" w:hAnsi="Bookman Old Style" w:cs="Arial"/>
        </w:rPr>
        <w:t>ntained in your quotation.</w:t>
      </w:r>
    </w:p>
    <w:p w:rsidR="008412A9" w:rsidRPr="005D595A" w:rsidRDefault="008412A9" w:rsidP="00AA73F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Consignm</w:t>
      </w:r>
      <w:r w:rsidR="00C757F7" w:rsidRPr="005D595A">
        <w:rPr>
          <w:rFonts w:ascii="Bookman Old Style" w:hAnsi="Bookman Old Style" w:cs="Arial"/>
        </w:rPr>
        <w:t>ent be sent F.O.R. GD</w:t>
      </w:r>
      <w:r w:rsidRPr="005D595A">
        <w:rPr>
          <w:rFonts w:ascii="Bookman Old Style" w:hAnsi="Bookman Old Style" w:cs="Arial"/>
        </w:rPr>
        <w:t xml:space="preserve">C </w:t>
      </w:r>
      <w:r w:rsidR="00C757F7" w:rsidRPr="005D595A">
        <w:rPr>
          <w:rFonts w:ascii="Bookman Old Style" w:hAnsi="Bookman Old Style" w:cs="Arial"/>
        </w:rPr>
        <w:t>Khad.</w:t>
      </w:r>
    </w:p>
    <w:p w:rsidR="008412A9" w:rsidRPr="005D595A" w:rsidRDefault="008412A9" w:rsidP="00AA73F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 xml:space="preserve">Articles received </w:t>
      </w:r>
      <w:r w:rsidR="00923116" w:rsidRPr="005D595A">
        <w:rPr>
          <w:rFonts w:ascii="Bookman Old Style" w:hAnsi="Bookman Old Style" w:cs="Arial"/>
        </w:rPr>
        <w:t>in broken or in damaged conditions will not be paid for.</w:t>
      </w:r>
    </w:p>
    <w:p w:rsidR="00923116" w:rsidRPr="005D595A" w:rsidRDefault="00923116" w:rsidP="00AA73F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Unapproved articles will be returned to you at your cost and no bill will be passed for payment unless all discrepancies are removed.</w:t>
      </w:r>
    </w:p>
    <w:p w:rsidR="00923116" w:rsidRPr="005D595A" w:rsidRDefault="00923116" w:rsidP="00AA73F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All the articles must be delivered by the……………………………… at the latest.</w:t>
      </w:r>
    </w:p>
    <w:p w:rsidR="00923116" w:rsidRPr="005D595A" w:rsidRDefault="00923116" w:rsidP="00AA73F9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Articles delivered after that date may be returned without assigning any reasons. In your own interest you are advised to let us know which articles/article you will not be in a position to supply on the last date given above.</w:t>
      </w:r>
    </w:p>
    <w:p w:rsidR="00923116" w:rsidRPr="005D595A" w:rsidRDefault="00923116" w:rsidP="00AA73F9">
      <w:pPr>
        <w:pStyle w:val="ListParagraph"/>
        <w:jc w:val="both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The receipt of this</w:t>
      </w:r>
      <w:r w:rsidR="00AA73F9" w:rsidRPr="005D595A">
        <w:rPr>
          <w:rFonts w:ascii="Bookman Old Style" w:hAnsi="Bookman Old Style" w:cs="Arial"/>
        </w:rPr>
        <w:t xml:space="preserve"> letter may please be acknowledged.</w:t>
      </w:r>
    </w:p>
    <w:p w:rsidR="00923116" w:rsidRPr="005D595A" w:rsidRDefault="00923116" w:rsidP="00AA73F9">
      <w:pPr>
        <w:pStyle w:val="ListParagraph"/>
        <w:jc w:val="both"/>
        <w:rPr>
          <w:rFonts w:ascii="Bookman Old Style" w:hAnsi="Bookman Old Style" w:cs="Arial"/>
        </w:rPr>
      </w:pPr>
    </w:p>
    <w:p w:rsidR="00AA73F9" w:rsidRPr="005D595A" w:rsidRDefault="00C757F7" w:rsidP="00AA73F9">
      <w:pPr>
        <w:pStyle w:val="ListParagraph"/>
        <w:jc w:val="right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</w:r>
      <w:r w:rsidRPr="005D595A">
        <w:rPr>
          <w:rFonts w:ascii="Bookman Old Style" w:hAnsi="Bookman Old Style" w:cs="Arial"/>
        </w:rPr>
        <w:tab/>
      </w:r>
      <w:r w:rsidR="00923116" w:rsidRPr="005D595A">
        <w:rPr>
          <w:rFonts w:ascii="Bookman Old Style" w:hAnsi="Bookman Old Style" w:cs="Arial"/>
        </w:rPr>
        <w:t xml:space="preserve"> </w:t>
      </w:r>
    </w:p>
    <w:p w:rsidR="00AA73F9" w:rsidRPr="005D595A" w:rsidRDefault="00923116" w:rsidP="00AA73F9">
      <w:pPr>
        <w:pStyle w:val="ListParagraph"/>
        <w:jc w:val="right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Principal</w:t>
      </w:r>
    </w:p>
    <w:p w:rsidR="008A5E99" w:rsidRPr="005D595A" w:rsidRDefault="00923116" w:rsidP="00AA73F9">
      <w:pPr>
        <w:pStyle w:val="ListParagraph"/>
        <w:jc w:val="right"/>
        <w:rPr>
          <w:rFonts w:ascii="Bookman Old Style" w:hAnsi="Bookman Old Style" w:cs="Arial"/>
        </w:rPr>
      </w:pPr>
      <w:r w:rsidRPr="005D595A">
        <w:rPr>
          <w:rFonts w:ascii="Bookman Old Style" w:hAnsi="Bookman Old Style" w:cs="Arial"/>
        </w:rPr>
        <w:t>Govt</w:t>
      </w:r>
      <w:r w:rsidR="00C757F7" w:rsidRPr="005D595A">
        <w:rPr>
          <w:rFonts w:ascii="Bookman Old Style" w:hAnsi="Bookman Old Style" w:cs="Arial"/>
        </w:rPr>
        <w:t>. Degree College Khad</w:t>
      </w:r>
    </w:p>
    <w:p w:rsidR="005D595A" w:rsidRPr="005D595A" w:rsidRDefault="005D595A">
      <w:pPr>
        <w:pStyle w:val="ListParagraph"/>
        <w:jc w:val="right"/>
        <w:rPr>
          <w:rFonts w:ascii="Bookman Old Style" w:hAnsi="Bookman Old Style" w:cs="Arial"/>
        </w:rPr>
      </w:pPr>
    </w:p>
    <w:sectPr w:rsidR="005D595A" w:rsidRPr="005D595A" w:rsidSect="005D595A">
      <w:headerReference w:type="default" r:id="rId7"/>
      <w:pgSz w:w="11907" w:h="16839" w:code="9"/>
      <w:pgMar w:top="99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FD" w:rsidRDefault="00441CFD" w:rsidP="00AA73F9">
      <w:pPr>
        <w:spacing w:after="0" w:line="240" w:lineRule="auto"/>
      </w:pPr>
      <w:r>
        <w:separator/>
      </w:r>
    </w:p>
  </w:endnote>
  <w:endnote w:type="continuationSeparator" w:id="1">
    <w:p w:rsidR="00441CFD" w:rsidRDefault="00441CFD" w:rsidP="00AA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FD" w:rsidRDefault="00441CFD" w:rsidP="00AA73F9">
      <w:pPr>
        <w:spacing w:after="0" w:line="240" w:lineRule="auto"/>
      </w:pPr>
      <w:r>
        <w:separator/>
      </w:r>
    </w:p>
  </w:footnote>
  <w:footnote w:type="continuationSeparator" w:id="1">
    <w:p w:rsidR="00441CFD" w:rsidRDefault="00441CFD" w:rsidP="00AA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638"/>
      <w:gridCol w:w="7938"/>
    </w:tblGrid>
    <w:tr w:rsidR="00AA73F9" w:rsidTr="00A56A07">
      <w:tc>
        <w:tcPr>
          <w:tcW w:w="1638" w:type="dxa"/>
        </w:tcPr>
        <w:p w:rsidR="00AA73F9" w:rsidRDefault="00AA73F9" w:rsidP="00A56A0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911048" cy="914400"/>
                <wp:effectExtent l="19050" t="0" r="3352" b="0"/>
                <wp:docPr id="2" name="Picture 0" descr="Colleg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lege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048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AA73F9" w:rsidRPr="00577F98" w:rsidRDefault="00AA73F9" w:rsidP="00A56A07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  <w:t>GOVT. DEGREE COLLEGE, KHAD</w:t>
          </w:r>
        </w:p>
        <w:p w:rsidR="00AA73F9" w:rsidRDefault="00AA73F9" w:rsidP="00A56A07">
          <w:pPr>
            <w:jc w:val="center"/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  <w:t>Teh. Haroli, Distt. Una (Himachal Pradesh) 177207</w:t>
          </w:r>
        </w:p>
        <w:p w:rsidR="00AA73F9" w:rsidRDefault="00AA73F9" w:rsidP="00A56A07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Email: </w:t>
          </w:r>
          <w:hyperlink r:id="rId2" w:history="1">
            <w:r w:rsidRPr="00577F98">
              <w:rPr>
                <w:rStyle w:val="Hyperlink"/>
                <w:rFonts w:ascii="Book Antiqua" w:hAnsi="Book Antiqua"/>
                <w:b/>
                <w:sz w:val="26"/>
                <w:szCs w:val="26"/>
              </w:rPr>
              <w:t>gdckhad2016@gmail.com</w:t>
            </w:r>
          </w:hyperlink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</w:t>
          </w:r>
          <w:r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  </w:t>
          </w: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>Mob. 94182 96604</w:t>
          </w:r>
        </w:p>
        <w:p w:rsidR="00AA73F9" w:rsidRPr="00577F98" w:rsidRDefault="00AA73F9" w:rsidP="00A56A07">
          <w:pPr>
            <w:jc w:val="center"/>
            <w:rPr>
              <w:sz w:val="26"/>
              <w:szCs w:val="26"/>
            </w:rPr>
          </w:pPr>
        </w:p>
      </w:tc>
    </w:tr>
  </w:tbl>
  <w:p w:rsidR="00AA73F9" w:rsidRDefault="00AA73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D34"/>
    <w:multiLevelType w:val="hybridMultilevel"/>
    <w:tmpl w:val="CD1C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6E38"/>
    <w:rsid w:val="000D2453"/>
    <w:rsid w:val="00441CFD"/>
    <w:rsid w:val="0057512C"/>
    <w:rsid w:val="005C2501"/>
    <w:rsid w:val="005D595A"/>
    <w:rsid w:val="005E170A"/>
    <w:rsid w:val="006867E7"/>
    <w:rsid w:val="007A6E38"/>
    <w:rsid w:val="008412A9"/>
    <w:rsid w:val="00843EBC"/>
    <w:rsid w:val="008A5E99"/>
    <w:rsid w:val="00923116"/>
    <w:rsid w:val="00956B6B"/>
    <w:rsid w:val="00AA73F9"/>
    <w:rsid w:val="00AF1D40"/>
    <w:rsid w:val="00C757F7"/>
    <w:rsid w:val="00C83A68"/>
    <w:rsid w:val="00E208C0"/>
    <w:rsid w:val="00F3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1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3F9"/>
  </w:style>
  <w:style w:type="paragraph" w:styleId="Footer">
    <w:name w:val="footer"/>
    <w:basedOn w:val="Normal"/>
    <w:link w:val="FooterChar"/>
    <w:uiPriority w:val="99"/>
    <w:semiHidden/>
    <w:unhideWhenUsed/>
    <w:rsid w:val="00AA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3F9"/>
  </w:style>
  <w:style w:type="character" w:styleId="Hyperlink">
    <w:name w:val="Hyperlink"/>
    <w:basedOn w:val="DefaultParagraphFont"/>
    <w:uiPriority w:val="99"/>
    <w:unhideWhenUsed/>
    <w:rsid w:val="00AA73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had2016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Sanjauli College</dc:creator>
  <cp:lastModifiedBy>gdc khad</cp:lastModifiedBy>
  <cp:revision>7</cp:revision>
  <cp:lastPrinted>2001-12-31T21:31:00Z</cp:lastPrinted>
  <dcterms:created xsi:type="dcterms:W3CDTF">2001-12-31T21:36:00Z</dcterms:created>
  <dcterms:modified xsi:type="dcterms:W3CDTF">2018-09-18T08:12:00Z</dcterms:modified>
</cp:coreProperties>
</file>